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5CFEA61D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6C3B45">
        <w:rPr>
          <w:rFonts w:ascii="Calibri" w:hAnsi="Calibri"/>
          <w:b/>
          <w:bCs/>
          <w:sz w:val="22"/>
          <w:szCs w:val="22"/>
        </w:rPr>
        <w:t>mrożonek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F799C60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6C3B45" w:rsidRPr="006C3B45">
        <w:rPr>
          <w:rFonts w:ascii="Calibri" w:hAnsi="Calibri"/>
          <w:b/>
          <w:bCs/>
          <w:i/>
          <w:sz w:val="22"/>
          <w:szCs w:val="22"/>
        </w:rPr>
        <w:t xml:space="preserve">mrożonek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1BB42A2A" w:rsidR="00A836A0" w:rsidRPr="000065A2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065A2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0065A2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0065A2" w:rsidRPr="000065A2">
        <w:rPr>
          <w:rFonts w:ascii="Calibri" w:hAnsi="Calibri"/>
          <w:b/>
          <w:bCs/>
          <w:sz w:val="22"/>
          <w:szCs w:val="22"/>
        </w:rPr>
        <w:t>24</w:t>
      </w:r>
      <w:r w:rsidR="006C3B45" w:rsidRPr="000065A2">
        <w:rPr>
          <w:rFonts w:ascii="Calibri" w:hAnsi="Calibri"/>
          <w:b/>
          <w:bCs/>
          <w:sz w:val="22"/>
          <w:szCs w:val="22"/>
        </w:rPr>
        <w:t xml:space="preserve"> h</w:t>
      </w:r>
      <w:r w:rsidRPr="000065A2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0065A2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065A2">
        <w:rPr>
          <w:rFonts w:ascii="Calibri" w:hAnsi="Calibri"/>
          <w:bCs/>
          <w:sz w:val="22"/>
          <w:szCs w:val="22"/>
        </w:rPr>
        <w:t>W przypadku ograniczenia ilości klientów</w:t>
      </w:r>
      <w:r w:rsidRPr="008E6FB5">
        <w:rPr>
          <w:rFonts w:ascii="Calibri" w:hAnsi="Calibri"/>
          <w:bCs/>
          <w:sz w:val="22"/>
          <w:szCs w:val="22"/>
        </w:rPr>
        <w:t xml:space="preserve"> Zamawiającego, Zamawiający zastrzega sobie możliwość zmniejszenia ilości zamawianych towarów. Z tego tytułu Wykonawcy nie przysługuje </w:t>
      </w:r>
      <w:r w:rsidRPr="000065A2">
        <w:rPr>
          <w:rFonts w:ascii="Calibri" w:hAnsi="Calibri"/>
          <w:bCs/>
          <w:sz w:val="22"/>
          <w:szCs w:val="22"/>
        </w:rPr>
        <w:t>żadne roszczenie finansowe ani prawne.</w:t>
      </w:r>
    </w:p>
    <w:p w14:paraId="62AA8919" w14:textId="31298345" w:rsidR="00307559" w:rsidRPr="000065A2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065A2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0065A2">
        <w:rPr>
          <w:rFonts w:ascii="Calibri" w:hAnsi="Calibri"/>
          <w:bCs/>
          <w:sz w:val="22"/>
          <w:szCs w:val="22"/>
          <w:u w:val="single"/>
        </w:rPr>
        <w:t>maksymalnie</w:t>
      </w:r>
      <w:r w:rsidRPr="000065A2">
        <w:rPr>
          <w:rFonts w:ascii="Calibri" w:hAnsi="Calibri"/>
          <w:bCs/>
          <w:sz w:val="22"/>
          <w:szCs w:val="22"/>
        </w:rPr>
        <w:t xml:space="preserve">  </w:t>
      </w:r>
      <w:r w:rsidR="00616CCC" w:rsidRPr="000065A2">
        <w:rPr>
          <w:rFonts w:ascii="Calibri" w:hAnsi="Calibri"/>
          <w:bCs/>
          <w:sz w:val="22"/>
          <w:szCs w:val="22"/>
        </w:rPr>
        <w:t>6</w:t>
      </w:r>
      <w:r w:rsidRPr="000065A2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0065A2">
        <w:rPr>
          <w:rFonts w:ascii="Calibri" w:hAnsi="Calibri"/>
          <w:bCs/>
          <w:sz w:val="22"/>
          <w:szCs w:val="22"/>
        </w:rPr>
        <w:t>soboty</w:t>
      </w:r>
      <w:r w:rsidRPr="000065A2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0065A2">
        <w:rPr>
          <w:rFonts w:ascii="Calibri" w:hAnsi="Calibri"/>
          <w:bCs/>
          <w:sz w:val="22"/>
          <w:szCs w:val="22"/>
        </w:rPr>
        <w:t>8</w:t>
      </w:r>
      <w:r w:rsidR="006C3B45" w:rsidRPr="000065A2">
        <w:rPr>
          <w:rFonts w:ascii="Calibri" w:hAnsi="Calibri"/>
          <w:bCs/>
          <w:sz w:val="22"/>
          <w:szCs w:val="22"/>
        </w:rPr>
        <w:t>:00</w:t>
      </w:r>
      <w:r w:rsidRPr="000065A2">
        <w:rPr>
          <w:rFonts w:ascii="Calibri" w:hAnsi="Calibri"/>
          <w:bCs/>
          <w:sz w:val="22"/>
          <w:szCs w:val="22"/>
        </w:rPr>
        <w:t>-</w:t>
      </w:r>
      <w:r w:rsidR="006C3B45" w:rsidRPr="000065A2">
        <w:rPr>
          <w:rFonts w:ascii="Calibri" w:hAnsi="Calibri"/>
          <w:bCs/>
          <w:sz w:val="22"/>
          <w:szCs w:val="22"/>
        </w:rPr>
        <w:t>15:00</w:t>
      </w:r>
      <w:r w:rsidRPr="000065A2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4D6C2B76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 xml:space="preserve"> mrożonek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7CB208CF" w:rsidR="00515B25" w:rsidRPr="00515B25" w:rsidRDefault="006C3B4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B25">
        <w:rPr>
          <w:rFonts w:asciiTheme="minorHAnsi" w:hAnsiTheme="minorHAnsi" w:cstheme="minorHAnsi"/>
          <w:bCs/>
          <w:sz w:val="22"/>
          <w:szCs w:val="22"/>
        </w:rPr>
        <w:t>s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00 litrów każda, zgodnych z normami HACCP określonymi dla </w:t>
      </w:r>
      <w:r>
        <w:rPr>
          <w:rFonts w:asciiTheme="minorHAnsi" w:hAnsiTheme="minorHAnsi" w:cstheme="minorHAnsi"/>
          <w:bCs/>
          <w:sz w:val="22"/>
          <w:szCs w:val="22"/>
        </w:rPr>
        <w:t>mrożonek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7D624822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0065A2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352F1842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</w:t>
      </w:r>
      <w:r w:rsidRPr="000065A2">
        <w:rPr>
          <w:rFonts w:ascii="Calibri" w:hAnsi="Calibri" w:cs="Arial"/>
          <w:sz w:val="22"/>
          <w:szCs w:val="22"/>
        </w:rPr>
        <w:t xml:space="preserve">, </w:t>
      </w:r>
      <w:r w:rsidRPr="000065A2">
        <w:rPr>
          <w:rFonts w:ascii="Calibri" w:hAnsi="Calibri" w:cs="Arial"/>
          <w:b/>
          <w:sz w:val="22"/>
          <w:szCs w:val="22"/>
        </w:rPr>
        <w:t>w godz. 8</w:t>
      </w:r>
      <w:r w:rsidRPr="000065A2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0065A2">
        <w:rPr>
          <w:rFonts w:ascii="Calibri" w:hAnsi="Calibri" w:cs="Arial"/>
          <w:b/>
          <w:sz w:val="22"/>
          <w:szCs w:val="22"/>
        </w:rPr>
        <w:t>-1</w:t>
      </w:r>
      <w:r w:rsidR="006C3B45" w:rsidRPr="000065A2">
        <w:rPr>
          <w:rFonts w:ascii="Calibri" w:hAnsi="Calibri" w:cs="Arial"/>
          <w:b/>
          <w:sz w:val="22"/>
          <w:szCs w:val="22"/>
        </w:rPr>
        <w:t>5</w:t>
      </w:r>
      <w:r w:rsidRPr="000065A2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0065A2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0065A2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07EC6F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065A2">
        <w:rPr>
          <w:rFonts w:ascii="Calibri" w:hAnsi="Calibri" w:cs="Arial"/>
          <w:sz w:val="22"/>
          <w:szCs w:val="22"/>
        </w:rPr>
        <w:t>3. Dostawy przedmiotu umowy będą realizowane do godz. 1</w:t>
      </w:r>
      <w:r w:rsidR="006C3B45" w:rsidRPr="000065A2">
        <w:rPr>
          <w:rFonts w:ascii="Calibri" w:hAnsi="Calibri" w:cs="Arial"/>
          <w:sz w:val="22"/>
          <w:szCs w:val="22"/>
        </w:rPr>
        <w:t>5</w:t>
      </w:r>
      <w:r w:rsidRPr="000065A2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0065A2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0065A2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065A2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6D9F486" w:rsidR="00D23383" w:rsidRPr="000065A2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065A2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0065A2">
        <w:rPr>
          <w:rFonts w:ascii="Calibri" w:hAnsi="Calibri" w:cs="Arial"/>
          <w:sz w:val="22"/>
          <w:szCs w:val="22"/>
        </w:rPr>
        <w:t xml:space="preserve">, </w:t>
      </w:r>
      <w:r w:rsidRPr="000065A2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0065A2">
        <w:rPr>
          <w:rFonts w:ascii="Calibri" w:hAnsi="Calibri" w:cs="Arial"/>
          <w:b/>
          <w:sz w:val="22"/>
          <w:szCs w:val="22"/>
        </w:rPr>
        <w:t xml:space="preserve">najpóźniej w czasie </w:t>
      </w:r>
      <w:r w:rsidR="000065A2" w:rsidRPr="000065A2">
        <w:rPr>
          <w:rFonts w:ascii="Calibri" w:hAnsi="Calibri" w:cs="Arial"/>
          <w:b/>
          <w:sz w:val="22"/>
          <w:szCs w:val="22"/>
        </w:rPr>
        <w:t>24</w:t>
      </w:r>
      <w:r w:rsidRPr="000065A2">
        <w:rPr>
          <w:rFonts w:ascii="Calibri" w:hAnsi="Calibri" w:cs="Arial"/>
          <w:b/>
          <w:sz w:val="22"/>
          <w:szCs w:val="22"/>
        </w:rPr>
        <w:t xml:space="preserve"> godzin</w:t>
      </w:r>
      <w:r w:rsidRPr="000065A2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7B8A1EF0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3F4630">
        <w:rPr>
          <w:rFonts w:ascii="Calibri" w:hAnsi="Calibri" w:cs="Calibri"/>
          <w:sz w:val="20"/>
        </w:rPr>
        <w:t>2</w:t>
      </w:r>
      <w:bookmarkStart w:id="2" w:name="_GoBack"/>
      <w:bookmarkEnd w:id="2"/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3F463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5C9E780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3B45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065A2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C04A3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3F4630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B29A-73B0-4D5C-A202-94851C60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73</cp:revision>
  <dcterms:created xsi:type="dcterms:W3CDTF">2021-06-15T10:23:00Z</dcterms:created>
  <dcterms:modified xsi:type="dcterms:W3CDTF">2022-01-26T08:19:00Z</dcterms:modified>
</cp:coreProperties>
</file>